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58CA4" w14:textId="66AA1111" w:rsidR="006E523C" w:rsidRPr="00E44473" w:rsidRDefault="006E523C" w:rsidP="006E523C">
      <w:pPr>
        <w:pStyle w:val="UoRTitle"/>
        <w:rPr>
          <w:color w:val="D2002E"/>
        </w:rPr>
      </w:pPr>
      <w:r w:rsidRPr="00E44473">
        <w:rPr>
          <w:color w:val="D2002E"/>
        </w:rPr>
        <w:t>fee claim for</w:t>
      </w:r>
    </w:p>
    <w:p w14:paraId="3A91229B" w14:textId="77777777" w:rsidR="00AA47AB" w:rsidRPr="00E44473" w:rsidRDefault="00AA47AB" w:rsidP="006E523C">
      <w:pPr>
        <w:pStyle w:val="UoRTitle"/>
        <w:rPr>
          <w:color w:val="D2002E"/>
        </w:rPr>
      </w:pPr>
      <w:r w:rsidRPr="00E44473">
        <w:rPr>
          <w:color w:val="D2002E"/>
        </w:rPr>
        <w:drawing>
          <wp:anchor distT="0" distB="0" distL="114300" distR="114300" simplePos="0" relativeHeight="251660288" behindDoc="0" locked="0" layoutInCell="1" allowOverlap="1" wp14:anchorId="753DF46A" wp14:editId="64D6867C">
            <wp:simplePos x="0" y="0"/>
            <wp:positionH relativeFrom="page">
              <wp:posOffset>5581679</wp:posOffset>
            </wp:positionH>
            <wp:positionV relativeFrom="page">
              <wp:posOffset>469900</wp:posOffset>
            </wp:positionV>
            <wp:extent cx="1511877" cy="492760"/>
            <wp:effectExtent l="0" t="0" r="0" b="254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77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473">
        <w:rPr>
          <w:color w:val="D2002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2262E" wp14:editId="28AF721A">
                <wp:simplePos x="0" y="0"/>
                <wp:positionH relativeFrom="margin">
                  <wp:posOffset>0</wp:posOffset>
                </wp:positionH>
                <wp:positionV relativeFrom="page">
                  <wp:posOffset>478790</wp:posOffset>
                </wp:positionV>
                <wp:extent cx="2761200" cy="666000"/>
                <wp:effectExtent l="0" t="0" r="127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200" cy="6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62AE6" w14:textId="77777777" w:rsidR="005D6F43" w:rsidRPr="0050246F" w:rsidRDefault="005D6F43" w:rsidP="00AA47AB">
                            <w:pPr>
                              <w:pStyle w:val="UoRUnitname"/>
                            </w:pPr>
                            <w:r>
                              <w:t>Human Resources</w:t>
                            </w:r>
                          </w:p>
                          <w:p w14:paraId="3348B650" w14:textId="77777777" w:rsidR="005D6F43" w:rsidRDefault="005D6F43" w:rsidP="00AA47AB"/>
                          <w:p w14:paraId="0786DF1A" w14:textId="77777777" w:rsidR="005D6F43" w:rsidRDefault="005D6F43" w:rsidP="00AA47AB"/>
                          <w:p w14:paraId="5C299939" w14:textId="77777777" w:rsidR="005D6F43" w:rsidRPr="0050246F" w:rsidRDefault="005D6F43" w:rsidP="00AA47AB">
                            <w:pPr>
                              <w:pStyle w:val="UoRUnitname"/>
                            </w:pPr>
                            <w:r>
                              <w:t>Unit name goes here</w:t>
                            </w:r>
                          </w:p>
                          <w:p w14:paraId="42E80310" w14:textId="77777777" w:rsidR="005D6F43" w:rsidRDefault="005D6F43" w:rsidP="00AA47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2262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37.7pt;width:217.4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" stroked="f">
                <v:textbox inset="0,0,0,0">
                  <w:txbxContent>
                    <w:p w14:paraId="60262AE6" w14:textId="77777777" w:rsidR="005D6F43" w:rsidRPr="0050246F" w:rsidRDefault="005D6F43" w:rsidP="00AA47AB">
                      <w:pPr>
                        <w:pStyle w:val="UoRUnitname"/>
                      </w:pPr>
                      <w:r>
                        <w:t>Human Resources</w:t>
                      </w:r>
                    </w:p>
                    <w:p w14:paraId="3348B650" w14:textId="77777777" w:rsidR="005D6F43" w:rsidRDefault="005D6F43" w:rsidP="00AA47AB"/>
                    <w:p w14:paraId="0786DF1A" w14:textId="77777777" w:rsidR="005D6F43" w:rsidRDefault="005D6F43" w:rsidP="00AA47AB"/>
                    <w:p w14:paraId="5C299939" w14:textId="77777777" w:rsidR="005D6F43" w:rsidRPr="0050246F" w:rsidRDefault="005D6F43" w:rsidP="00AA47AB">
                      <w:pPr>
                        <w:pStyle w:val="UoRUnitname"/>
                      </w:pPr>
                      <w:r>
                        <w:t>Unit name goes here</w:t>
                      </w:r>
                    </w:p>
                    <w:p w14:paraId="42E80310" w14:textId="77777777" w:rsidR="005D6F43" w:rsidRDefault="005D6F43" w:rsidP="00AA47AB"/>
                  </w:txbxContent>
                </v:textbox>
                <w10:wrap anchorx="margin" anchory="page"/>
              </v:shape>
            </w:pict>
          </mc:Fallback>
        </mc:AlternateContent>
      </w:r>
      <w:r w:rsidR="006E523C" w:rsidRPr="00E44473">
        <w:rPr>
          <w:color w:val="D2002E"/>
        </w:rPr>
        <w:t xml:space="preserve">permitted paid engagement  </w:t>
      </w:r>
    </w:p>
    <w:p w14:paraId="6CE96288" w14:textId="77777777" w:rsidR="007800B2" w:rsidRDefault="006E523C" w:rsidP="006E523C">
      <w:pPr>
        <w:pStyle w:val="UoRSubtitle"/>
      </w:pPr>
      <w:r>
        <w:t>For use by visitors on a Permitted Paid Engagement only</w:t>
      </w:r>
      <w:r w:rsidR="007800B2">
        <w:t xml:space="preserve"> </w:t>
      </w:r>
    </w:p>
    <w:p w14:paraId="5075ED85" w14:textId="77777777" w:rsidR="00AA47AB" w:rsidRPr="00A77F9B" w:rsidRDefault="007800B2" w:rsidP="006E523C">
      <w:pPr>
        <w:pStyle w:val="UoRSubtitle"/>
      </w:pPr>
      <w:r>
        <w:t xml:space="preserve"> </w:t>
      </w:r>
    </w:p>
    <w:p w14:paraId="5725F9BB" w14:textId="4145F3E8" w:rsidR="007800B2" w:rsidRPr="0096272A" w:rsidRDefault="006E523C" w:rsidP="007800B2">
      <w:pPr>
        <w:pStyle w:val="Heading1"/>
        <w:spacing w:before="0"/>
        <w:rPr>
          <w:sz w:val="22"/>
        </w:rPr>
      </w:pPr>
      <w:bookmarkStart w:id="0" w:name="_Toc411949761"/>
      <w:bookmarkStart w:id="1" w:name="_Toc436315035"/>
      <w:r w:rsidRPr="00094221">
        <w:rPr>
          <w:sz w:val="22"/>
        </w:rPr>
        <w:t xml:space="preserve">Please submit this form on completion of </w:t>
      </w:r>
      <w:r w:rsidR="003340C1">
        <w:rPr>
          <w:sz w:val="22"/>
        </w:rPr>
        <w:t>the</w:t>
      </w:r>
      <w:r w:rsidRPr="00094221">
        <w:rPr>
          <w:sz w:val="22"/>
        </w:rPr>
        <w:t xml:space="preserve"> visit.  </w:t>
      </w:r>
      <w:r w:rsidRPr="0096272A">
        <w:rPr>
          <w:sz w:val="22"/>
        </w:rPr>
        <w:t xml:space="preserve">It is essential all fields </w:t>
      </w:r>
      <w:r w:rsidR="003340C1">
        <w:rPr>
          <w:sz w:val="22"/>
        </w:rPr>
        <w:t xml:space="preserve">are populated </w:t>
      </w:r>
      <w:r w:rsidRPr="0096272A">
        <w:rPr>
          <w:sz w:val="22"/>
        </w:rPr>
        <w:t xml:space="preserve">and a </w:t>
      </w:r>
      <w:r w:rsidR="0096272A" w:rsidRPr="0096272A">
        <w:rPr>
          <w:sz w:val="22"/>
        </w:rPr>
        <w:t xml:space="preserve">copy </w:t>
      </w:r>
      <w:r w:rsidRPr="0096272A">
        <w:rPr>
          <w:sz w:val="22"/>
        </w:rPr>
        <w:t xml:space="preserve">of </w:t>
      </w:r>
      <w:r w:rsidR="003340C1">
        <w:rPr>
          <w:sz w:val="22"/>
        </w:rPr>
        <w:t xml:space="preserve">the Visitor’s </w:t>
      </w:r>
      <w:r w:rsidR="0096272A" w:rsidRPr="0096272A">
        <w:rPr>
          <w:sz w:val="22"/>
        </w:rPr>
        <w:t xml:space="preserve">invite letter from the School/Function </w:t>
      </w:r>
      <w:r w:rsidR="003340C1">
        <w:rPr>
          <w:sz w:val="22"/>
        </w:rPr>
        <w:t>and</w:t>
      </w:r>
      <w:r w:rsidRPr="0096272A">
        <w:rPr>
          <w:sz w:val="22"/>
        </w:rPr>
        <w:t xml:space="preserve"> </w:t>
      </w:r>
      <w:r w:rsidR="0096272A" w:rsidRPr="0096272A">
        <w:rPr>
          <w:sz w:val="22"/>
        </w:rPr>
        <w:t>a copy of</w:t>
      </w:r>
      <w:r w:rsidR="0096272A">
        <w:rPr>
          <w:sz w:val="22"/>
        </w:rPr>
        <w:t xml:space="preserve"> </w:t>
      </w:r>
      <w:r w:rsidR="003340C1">
        <w:rPr>
          <w:sz w:val="22"/>
        </w:rPr>
        <w:t>the</w:t>
      </w:r>
      <w:r w:rsidR="0096272A" w:rsidRPr="0096272A">
        <w:rPr>
          <w:sz w:val="22"/>
        </w:rPr>
        <w:t xml:space="preserve"> </w:t>
      </w:r>
      <w:r w:rsidRPr="0096272A">
        <w:rPr>
          <w:sz w:val="22"/>
        </w:rPr>
        <w:t>Passport</w:t>
      </w:r>
      <w:r w:rsidR="0096272A" w:rsidRPr="0096272A">
        <w:rPr>
          <w:sz w:val="22"/>
        </w:rPr>
        <w:t xml:space="preserve"> and</w:t>
      </w:r>
      <w:r w:rsidRPr="0096272A">
        <w:rPr>
          <w:sz w:val="22"/>
        </w:rPr>
        <w:t xml:space="preserve"> Visa</w:t>
      </w:r>
      <w:r w:rsidR="003340C1">
        <w:rPr>
          <w:sz w:val="22"/>
        </w:rPr>
        <w:t xml:space="preserve"> must be attached </w:t>
      </w:r>
      <w:r w:rsidRPr="0096272A">
        <w:rPr>
          <w:sz w:val="22"/>
        </w:rPr>
        <w:t>(dates and picture must be clearly visible)</w:t>
      </w:r>
      <w:r w:rsidR="003340C1">
        <w:rPr>
          <w:sz w:val="22"/>
        </w:rPr>
        <w:t>.</w:t>
      </w:r>
    </w:p>
    <w:p w14:paraId="4F90A3E3" w14:textId="77777777" w:rsidR="00E44473" w:rsidRPr="00A15DDE" w:rsidRDefault="00E44473" w:rsidP="00E44473">
      <w:pPr>
        <w:rPr>
          <w:sz w:val="24"/>
        </w:rPr>
      </w:pPr>
    </w:p>
    <w:bookmarkEnd w:id="0"/>
    <w:bookmarkEnd w:id="1"/>
    <w:p w14:paraId="2C32CD61" w14:textId="7D9453DB" w:rsidR="00094221" w:rsidRPr="00A15DDE" w:rsidRDefault="00094221" w:rsidP="00AA47AB">
      <w:pPr>
        <w:rPr>
          <w:b/>
          <w:color w:val="D2002E"/>
          <w:sz w:val="28"/>
          <w:szCs w:val="28"/>
        </w:rPr>
      </w:pPr>
      <w:r w:rsidRPr="00A15DDE">
        <w:rPr>
          <w:b/>
          <w:color w:val="D2002E"/>
          <w:sz w:val="28"/>
          <w:szCs w:val="28"/>
        </w:rPr>
        <w:t>For completion by the School/Function</w:t>
      </w:r>
    </w:p>
    <w:p w14:paraId="3E61EF2C" w14:textId="77777777" w:rsidR="00A15DDE" w:rsidRPr="0096272A" w:rsidRDefault="00A15DDE" w:rsidP="00AA47AB">
      <w:pPr>
        <w:rPr>
          <w:b/>
          <w:color w:val="D2002E"/>
          <w:sz w:val="2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62"/>
      </w:tblGrid>
      <w:tr w:rsidR="00E44473" w14:paraId="2A757985" w14:textId="77777777" w:rsidTr="00E44473">
        <w:tc>
          <w:tcPr>
            <w:tcW w:w="9451" w:type="dxa"/>
            <w:gridSpan w:val="2"/>
            <w:shd w:val="clear" w:color="auto" w:fill="000000" w:themeFill="text2"/>
          </w:tcPr>
          <w:p w14:paraId="33FDCB85" w14:textId="77777777" w:rsidR="00E44473" w:rsidRPr="007800B2" w:rsidRDefault="00E44473" w:rsidP="00E44473">
            <w:pPr>
              <w:pStyle w:val="Heading2"/>
              <w:outlineLvl w:val="1"/>
            </w:pPr>
            <w:bookmarkStart w:id="2" w:name="_Hlk2781853"/>
            <w:r>
              <w:t>ACCOUNTING INFORMATION</w:t>
            </w:r>
          </w:p>
        </w:tc>
      </w:tr>
      <w:tr w:rsidR="00E44473" w14:paraId="69C71A8D" w14:textId="77777777" w:rsidTr="003340C1">
        <w:tc>
          <w:tcPr>
            <w:tcW w:w="2689" w:type="dxa"/>
          </w:tcPr>
          <w:p w14:paraId="77C3B2BD" w14:textId="42CEAEFF" w:rsidR="00E44473" w:rsidRPr="007800B2" w:rsidRDefault="003340C1" w:rsidP="00E4447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School/Function</w:t>
            </w:r>
          </w:p>
        </w:tc>
        <w:tc>
          <w:tcPr>
            <w:tcW w:w="6762" w:type="dxa"/>
          </w:tcPr>
          <w:p w14:paraId="29ACEB2E" w14:textId="77777777" w:rsidR="00E44473" w:rsidRPr="007800B2" w:rsidRDefault="00E44473" w:rsidP="00E44473">
            <w:pPr>
              <w:pStyle w:val="Heading2"/>
              <w:outlineLvl w:val="1"/>
            </w:pPr>
          </w:p>
        </w:tc>
      </w:tr>
      <w:tr w:rsidR="003340C1" w14:paraId="2C683912" w14:textId="77777777" w:rsidTr="003340C1">
        <w:tc>
          <w:tcPr>
            <w:tcW w:w="2689" w:type="dxa"/>
          </w:tcPr>
          <w:p w14:paraId="50E5B8C5" w14:textId="017DC316" w:rsidR="003340C1" w:rsidRDefault="003340C1" w:rsidP="00E4447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Head of School/Function</w:t>
            </w:r>
          </w:p>
        </w:tc>
        <w:tc>
          <w:tcPr>
            <w:tcW w:w="6762" w:type="dxa"/>
          </w:tcPr>
          <w:p w14:paraId="17EE4F63" w14:textId="77777777" w:rsidR="003340C1" w:rsidRPr="007800B2" w:rsidRDefault="003340C1" w:rsidP="00E44473">
            <w:pPr>
              <w:pStyle w:val="Heading2"/>
              <w:outlineLvl w:val="1"/>
            </w:pPr>
          </w:p>
        </w:tc>
      </w:tr>
      <w:tr w:rsidR="00890608" w14:paraId="27C5447D" w14:textId="77777777" w:rsidTr="003340C1">
        <w:tc>
          <w:tcPr>
            <w:tcW w:w="2689" w:type="dxa"/>
          </w:tcPr>
          <w:p w14:paraId="275455D6" w14:textId="77777777" w:rsidR="00890608" w:rsidRDefault="00890608" w:rsidP="00E4447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Amount to be paid (GBP)</w:t>
            </w:r>
          </w:p>
          <w:p w14:paraId="3BC4F240" w14:textId="1719F846" w:rsidR="00894532" w:rsidRPr="00894532" w:rsidRDefault="00894532" w:rsidP="0089453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NB. </w:t>
            </w:r>
            <w:r w:rsidRPr="00894532">
              <w:rPr>
                <w:b/>
                <w:bCs/>
                <w:lang w:eastAsia="en-US"/>
              </w:rPr>
              <w:t xml:space="preserve">£2000 Maximum </w:t>
            </w:r>
          </w:p>
        </w:tc>
        <w:tc>
          <w:tcPr>
            <w:tcW w:w="6762" w:type="dxa"/>
          </w:tcPr>
          <w:p w14:paraId="0D8E50FA" w14:textId="77777777" w:rsidR="00890608" w:rsidRPr="007800B2" w:rsidRDefault="00890608" w:rsidP="00E44473">
            <w:pPr>
              <w:pStyle w:val="Heading2"/>
              <w:outlineLvl w:val="1"/>
            </w:pPr>
          </w:p>
        </w:tc>
      </w:tr>
      <w:tr w:rsidR="003340C1" w14:paraId="7EB1551E" w14:textId="77777777" w:rsidTr="003340C1">
        <w:tc>
          <w:tcPr>
            <w:tcW w:w="2689" w:type="dxa"/>
          </w:tcPr>
          <w:p w14:paraId="0EF78C20" w14:textId="260568B3" w:rsidR="003340C1" w:rsidRDefault="003340C1" w:rsidP="00E4447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Account Code</w:t>
            </w:r>
          </w:p>
        </w:tc>
        <w:tc>
          <w:tcPr>
            <w:tcW w:w="6762" w:type="dxa"/>
          </w:tcPr>
          <w:p w14:paraId="49C75269" w14:textId="77777777" w:rsidR="003340C1" w:rsidRPr="007800B2" w:rsidRDefault="003340C1" w:rsidP="00E44473">
            <w:pPr>
              <w:pStyle w:val="Heading2"/>
              <w:outlineLvl w:val="1"/>
            </w:pPr>
          </w:p>
        </w:tc>
      </w:tr>
      <w:tr w:rsidR="00E44473" w14:paraId="69716F3E" w14:textId="77777777" w:rsidTr="003340C1">
        <w:tc>
          <w:tcPr>
            <w:tcW w:w="2689" w:type="dxa"/>
          </w:tcPr>
          <w:p w14:paraId="16528112" w14:textId="77777777" w:rsidR="00E44473" w:rsidRPr="007800B2" w:rsidRDefault="00E44473" w:rsidP="00E4447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Cost Code</w:t>
            </w:r>
          </w:p>
        </w:tc>
        <w:tc>
          <w:tcPr>
            <w:tcW w:w="6762" w:type="dxa"/>
          </w:tcPr>
          <w:p w14:paraId="762E4DF4" w14:textId="77777777" w:rsidR="00E44473" w:rsidRPr="007800B2" w:rsidRDefault="00E44473" w:rsidP="00E44473">
            <w:pPr>
              <w:pStyle w:val="Heading2"/>
              <w:outlineLvl w:val="1"/>
            </w:pPr>
          </w:p>
        </w:tc>
      </w:tr>
      <w:tr w:rsidR="00E44473" w14:paraId="434A74D6" w14:textId="77777777" w:rsidTr="003340C1">
        <w:tc>
          <w:tcPr>
            <w:tcW w:w="2689" w:type="dxa"/>
          </w:tcPr>
          <w:p w14:paraId="3FC5830D" w14:textId="77777777" w:rsidR="00E44473" w:rsidRPr="007800B2" w:rsidRDefault="00E44473" w:rsidP="00E4447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Project Code</w:t>
            </w:r>
          </w:p>
        </w:tc>
        <w:tc>
          <w:tcPr>
            <w:tcW w:w="6762" w:type="dxa"/>
          </w:tcPr>
          <w:p w14:paraId="17416849" w14:textId="77777777" w:rsidR="00E44473" w:rsidRPr="007800B2" w:rsidRDefault="00E44473" w:rsidP="00E44473">
            <w:pPr>
              <w:pStyle w:val="Heading2"/>
              <w:outlineLvl w:val="1"/>
            </w:pPr>
          </w:p>
        </w:tc>
      </w:tr>
      <w:bookmarkEnd w:id="2"/>
    </w:tbl>
    <w:p w14:paraId="1A71180D" w14:textId="7F8BCC17" w:rsidR="00E44473" w:rsidRDefault="00E44473" w:rsidP="00AA47AB">
      <w:pPr>
        <w:rPr>
          <w:b/>
          <w:color w:val="D2002E"/>
          <w:sz w:val="22"/>
        </w:rPr>
      </w:pPr>
    </w:p>
    <w:p w14:paraId="70F663CB" w14:textId="01069881" w:rsidR="003340C1" w:rsidRDefault="003340C1" w:rsidP="003340C1">
      <w:pPr>
        <w:pStyle w:val="Heading2"/>
        <w:rPr>
          <w:color w:val="D2002E"/>
          <w:sz w:val="28"/>
        </w:rPr>
      </w:pPr>
      <w:r w:rsidRPr="00A15DDE">
        <w:rPr>
          <w:color w:val="D2002E"/>
          <w:sz w:val="28"/>
        </w:rPr>
        <w:t xml:space="preserve">For completion by the </w:t>
      </w:r>
      <w:r w:rsidR="00A15DDE">
        <w:rPr>
          <w:color w:val="D2002E"/>
          <w:sz w:val="28"/>
        </w:rPr>
        <w:t>Visitor</w:t>
      </w:r>
    </w:p>
    <w:p w14:paraId="77470646" w14:textId="77777777" w:rsidR="00A15DDE" w:rsidRPr="00A15DDE" w:rsidRDefault="00A15DDE" w:rsidP="00A15DDE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62"/>
      </w:tblGrid>
      <w:tr w:rsidR="003340C1" w14:paraId="5E0E1C82" w14:textId="77777777" w:rsidTr="00204F13">
        <w:tc>
          <w:tcPr>
            <w:tcW w:w="9451" w:type="dxa"/>
            <w:gridSpan w:val="2"/>
            <w:shd w:val="clear" w:color="auto" w:fill="000000" w:themeFill="text2"/>
          </w:tcPr>
          <w:p w14:paraId="375F4CB2" w14:textId="77777777" w:rsidR="003340C1" w:rsidRPr="007800B2" w:rsidRDefault="003340C1" w:rsidP="00204F13">
            <w:pPr>
              <w:pStyle w:val="Heading2"/>
              <w:outlineLvl w:val="1"/>
            </w:pPr>
            <w:bookmarkStart w:id="3" w:name="_Hlk2780959"/>
            <w:r w:rsidRPr="007800B2">
              <w:t>PERSONAL DETAILS</w:t>
            </w:r>
          </w:p>
        </w:tc>
      </w:tr>
      <w:tr w:rsidR="003340C1" w14:paraId="2BE29FE6" w14:textId="77777777" w:rsidTr="003340C1">
        <w:tc>
          <w:tcPr>
            <w:tcW w:w="2689" w:type="dxa"/>
          </w:tcPr>
          <w:p w14:paraId="5E688AE1" w14:textId="77777777" w:rsidR="003340C1" w:rsidRPr="007800B2" w:rsidRDefault="003340C1" w:rsidP="00204F1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6762" w:type="dxa"/>
          </w:tcPr>
          <w:p w14:paraId="6BA4C9E7" w14:textId="77777777" w:rsidR="003340C1" w:rsidRPr="007800B2" w:rsidRDefault="003340C1" w:rsidP="00204F13">
            <w:pPr>
              <w:pStyle w:val="Heading2"/>
              <w:outlineLvl w:val="1"/>
            </w:pPr>
          </w:p>
        </w:tc>
      </w:tr>
      <w:tr w:rsidR="003340C1" w14:paraId="19C62A7D" w14:textId="77777777" w:rsidTr="003340C1">
        <w:tc>
          <w:tcPr>
            <w:tcW w:w="2689" w:type="dxa"/>
          </w:tcPr>
          <w:p w14:paraId="301D137F" w14:textId="77777777" w:rsidR="003340C1" w:rsidRPr="007800B2" w:rsidRDefault="003340C1" w:rsidP="00204F1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</w:tc>
        <w:tc>
          <w:tcPr>
            <w:tcW w:w="6762" w:type="dxa"/>
          </w:tcPr>
          <w:p w14:paraId="6681B9EA" w14:textId="77777777" w:rsidR="003340C1" w:rsidRPr="007800B2" w:rsidRDefault="003340C1" w:rsidP="00204F13">
            <w:pPr>
              <w:pStyle w:val="Heading2"/>
              <w:outlineLvl w:val="1"/>
            </w:pPr>
          </w:p>
        </w:tc>
      </w:tr>
      <w:tr w:rsidR="00F33D1E" w14:paraId="048A7D92" w14:textId="77777777" w:rsidTr="003340C1">
        <w:tc>
          <w:tcPr>
            <w:tcW w:w="2689" w:type="dxa"/>
          </w:tcPr>
          <w:p w14:paraId="45B0D9C8" w14:textId="54760690" w:rsidR="00F33D1E" w:rsidRDefault="00F33D1E" w:rsidP="00204F1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Middle Name(s)</w:t>
            </w:r>
          </w:p>
        </w:tc>
        <w:tc>
          <w:tcPr>
            <w:tcW w:w="6762" w:type="dxa"/>
          </w:tcPr>
          <w:p w14:paraId="2C9FABB1" w14:textId="77777777" w:rsidR="00F33D1E" w:rsidRPr="007800B2" w:rsidRDefault="00F33D1E" w:rsidP="00204F13">
            <w:pPr>
              <w:pStyle w:val="Heading2"/>
              <w:outlineLvl w:val="1"/>
            </w:pPr>
          </w:p>
        </w:tc>
      </w:tr>
      <w:tr w:rsidR="003340C1" w14:paraId="601CDFA1" w14:textId="77777777" w:rsidTr="003340C1">
        <w:tc>
          <w:tcPr>
            <w:tcW w:w="2689" w:type="dxa"/>
          </w:tcPr>
          <w:p w14:paraId="6258C723" w14:textId="77777777" w:rsidR="003340C1" w:rsidRPr="007800B2" w:rsidRDefault="003340C1" w:rsidP="00204F1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6762" w:type="dxa"/>
          </w:tcPr>
          <w:p w14:paraId="02DC7FBB" w14:textId="77777777" w:rsidR="003340C1" w:rsidRPr="007800B2" w:rsidRDefault="003340C1" w:rsidP="00204F13">
            <w:pPr>
              <w:pStyle w:val="Heading2"/>
              <w:outlineLvl w:val="1"/>
            </w:pPr>
          </w:p>
        </w:tc>
      </w:tr>
      <w:tr w:rsidR="003340C1" w14:paraId="6ABE82AA" w14:textId="77777777" w:rsidTr="003340C1">
        <w:tc>
          <w:tcPr>
            <w:tcW w:w="2689" w:type="dxa"/>
          </w:tcPr>
          <w:p w14:paraId="4EBC1442" w14:textId="77777777" w:rsidR="003340C1" w:rsidRDefault="003340C1" w:rsidP="00204F1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6762" w:type="dxa"/>
          </w:tcPr>
          <w:p w14:paraId="2062009E" w14:textId="77777777" w:rsidR="003340C1" w:rsidRPr="007800B2" w:rsidRDefault="003340C1" w:rsidP="00204F13">
            <w:pPr>
              <w:pStyle w:val="Heading2"/>
              <w:outlineLvl w:val="1"/>
            </w:pPr>
          </w:p>
        </w:tc>
      </w:tr>
      <w:tr w:rsidR="00743D80" w14:paraId="1F4EBE8C" w14:textId="77777777" w:rsidTr="003340C1">
        <w:tc>
          <w:tcPr>
            <w:tcW w:w="2689" w:type="dxa"/>
          </w:tcPr>
          <w:p w14:paraId="61766B00" w14:textId="6F3C648A" w:rsidR="00743D80" w:rsidRDefault="00743D80" w:rsidP="00204F1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NI Number</w:t>
            </w:r>
            <w:r w:rsidR="00BA4E1A">
              <w:rPr>
                <w:sz w:val="20"/>
              </w:rPr>
              <w:t xml:space="preserve"> (if relevant)</w:t>
            </w:r>
          </w:p>
        </w:tc>
        <w:tc>
          <w:tcPr>
            <w:tcW w:w="6762" w:type="dxa"/>
          </w:tcPr>
          <w:p w14:paraId="16F3BAB7" w14:textId="77777777" w:rsidR="00743D80" w:rsidRPr="007800B2" w:rsidRDefault="00743D80" w:rsidP="00204F13">
            <w:pPr>
              <w:pStyle w:val="Heading2"/>
              <w:outlineLvl w:val="1"/>
            </w:pPr>
          </w:p>
        </w:tc>
      </w:tr>
      <w:tr w:rsidR="003340C1" w14:paraId="4FA56B6C" w14:textId="77777777" w:rsidTr="003340C1">
        <w:tc>
          <w:tcPr>
            <w:tcW w:w="2689" w:type="dxa"/>
          </w:tcPr>
          <w:p w14:paraId="29A7A8B9" w14:textId="77777777" w:rsidR="003340C1" w:rsidRDefault="003340C1" w:rsidP="00204F1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6762" w:type="dxa"/>
          </w:tcPr>
          <w:p w14:paraId="4921947F" w14:textId="77777777" w:rsidR="003340C1" w:rsidRDefault="003340C1" w:rsidP="00204F13">
            <w:pPr>
              <w:pStyle w:val="Heading2"/>
              <w:outlineLvl w:val="1"/>
            </w:pPr>
          </w:p>
          <w:p w14:paraId="542CE9B7" w14:textId="77777777" w:rsidR="00A15DDE" w:rsidRDefault="00A15DDE" w:rsidP="00A15DDE">
            <w:pPr>
              <w:rPr>
                <w:lang w:eastAsia="en-US"/>
              </w:rPr>
            </w:pPr>
          </w:p>
          <w:p w14:paraId="534561A3" w14:textId="77777777" w:rsidR="00A15DDE" w:rsidRDefault="00A15DDE" w:rsidP="00A15DDE">
            <w:pPr>
              <w:rPr>
                <w:lang w:eastAsia="en-US"/>
              </w:rPr>
            </w:pPr>
          </w:p>
          <w:p w14:paraId="20008971" w14:textId="1AB600B2" w:rsidR="00D478D3" w:rsidRPr="00A15DDE" w:rsidRDefault="00D478D3" w:rsidP="00A15DDE">
            <w:pPr>
              <w:rPr>
                <w:lang w:eastAsia="en-US"/>
              </w:rPr>
            </w:pPr>
          </w:p>
        </w:tc>
      </w:tr>
      <w:tr w:rsidR="003340C1" w14:paraId="710F03C7" w14:textId="77777777" w:rsidTr="003340C1">
        <w:tc>
          <w:tcPr>
            <w:tcW w:w="2689" w:type="dxa"/>
          </w:tcPr>
          <w:p w14:paraId="1816F0FE" w14:textId="77777777" w:rsidR="003340C1" w:rsidRDefault="003340C1" w:rsidP="00204F1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6762" w:type="dxa"/>
          </w:tcPr>
          <w:p w14:paraId="4328032F" w14:textId="77777777" w:rsidR="003340C1" w:rsidRPr="007800B2" w:rsidRDefault="003340C1" w:rsidP="00204F13">
            <w:pPr>
              <w:pStyle w:val="Heading2"/>
              <w:outlineLvl w:val="1"/>
            </w:pPr>
          </w:p>
        </w:tc>
      </w:tr>
    </w:tbl>
    <w:bookmarkEnd w:id="3"/>
    <w:p w14:paraId="6810E419" w14:textId="233D6267" w:rsidR="003340C1" w:rsidRDefault="003340C1" w:rsidP="003340C1">
      <w:pPr>
        <w:pStyle w:val="Heading2"/>
        <w:rPr>
          <w:b w:val="0"/>
        </w:rPr>
      </w:pPr>
      <w:r>
        <w:rPr>
          <w:b w:val="0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62"/>
      </w:tblGrid>
      <w:tr w:rsidR="003340C1" w14:paraId="3474BC55" w14:textId="77777777" w:rsidTr="00204F13">
        <w:tc>
          <w:tcPr>
            <w:tcW w:w="9451" w:type="dxa"/>
            <w:gridSpan w:val="2"/>
            <w:shd w:val="clear" w:color="auto" w:fill="000000" w:themeFill="text2"/>
          </w:tcPr>
          <w:p w14:paraId="6B0B8831" w14:textId="77777777" w:rsidR="003340C1" w:rsidRPr="007800B2" w:rsidRDefault="003340C1" w:rsidP="00204F13">
            <w:pPr>
              <w:pStyle w:val="Heading2"/>
              <w:outlineLvl w:val="1"/>
            </w:pPr>
            <w:r>
              <w:lastRenderedPageBreak/>
              <w:t>BANK</w:t>
            </w:r>
            <w:r w:rsidRPr="007800B2">
              <w:t xml:space="preserve"> DETAILS</w:t>
            </w:r>
          </w:p>
        </w:tc>
      </w:tr>
      <w:tr w:rsidR="003340C1" w14:paraId="1A3A3D9E" w14:textId="77777777" w:rsidTr="003340C1">
        <w:tc>
          <w:tcPr>
            <w:tcW w:w="2689" w:type="dxa"/>
          </w:tcPr>
          <w:p w14:paraId="7D69DE85" w14:textId="77777777" w:rsidR="003340C1" w:rsidRPr="007800B2" w:rsidRDefault="003340C1" w:rsidP="00204F1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Bank Name</w:t>
            </w:r>
          </w:p>
        </w:tc>
        <w:tc>
          <w:tcPr>
            <w:tcW w:w="6762" w:type="dxa"/>
          </w:tcPr>
          <w:p w14:paraId="618A85C2" w14:textId="77777777" w:rsidR="003340C1" w:rsidRPr="007800B2" w:rsidRDefault="003340C1" w:rsidP="00204F13">
            <w:pPr>
              <w:pStyle w:val="Heading2"/>
              <w:outlineLvl w:val="1"/>
            </w:pPr>
          </w:p>
        </w:tc>
      </w:tr>
      <w:tr w:rsidR="003340C1" w14:paraId="3C2BF6FE" w14:textId="77777777" w:rsidTr="003340C1">
        <w:tc>
          <w:tcPr>
            <w:tcW w:w="2689" w:type="dxa"/>
          </w:tcPr>
          <w:p w14:paraId="475A9D95" w14:textId="77777777" w:rsidR="003340C1" w:rsidRPr="007800B2" w:rsidRDefault="003340C1" w:rsidP="00204F1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Name on Account</w:t>
            </w:r>
          </w:p>
        </w:tc>
        <w:tc>
          <w:tcPr>
            <w:tcW w:w="6762" w:type="dxa"/>
          </w:tcPr>
          <w:p w14:paraId="7A5C2608" w14:textId="77777777" w:rsidR="003340C1" w:rsidRPr="007800B2" w:rsidRDefault="003340C1" w:rsidP="00204F13">
            <w:pPr>
              <w:pStyle w:val="Heading2"/>
              <w:outlineLvl w:val="1"/>
            </w:pPr>
          </w:p>
        </w:tc>
      </w:tr>
      <w:tr w:rsidR="003340C1" w14:paraId="60BCD5EC" w14:textId="77777777" w:rsidTr="003340C1">
        <w:tc>
          <w:tcPr>
            <w:tcW w:w="2689" w:type="dxa"/>
          </w:tcPr>
          <w:p w14:paraId="7DAF524D" w14:textId="77777777" w:rsidR="003340C1" w:rsidRPr="007800B2" w:rsidRDefault="003340C1" w:rsidP="00204F1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Sort Code</w:t>
            </w:r>
          </w:p>
        </w:tc>
        <w:tc>
          <w:tcPr>
            <w:tcW w:w="6762" w:type="dxa"/>
          </w:tcPr>
          <w:p w14:paraId="49F5409E" w14:textId="77777777" w:rsidR="003340C1" w:rsidRPr="007800B2" w:rsidRDefault="003340C1" w:rsidP="00204F13">
            <w:pPr>
              <w:pStyle w:val="Heading2"/>
              <w:outlineLvl w:val="1"/>
            </w:pPr>
          </w:p>
        </w:tc>
      </w:tr>
      <w:tr w:rsidR="003340C1" w14:paraId="4F392F88" w14:textId="77777777" w:rsidTr="003340C1">
        <w:tc>
          <w:tcPr>
            <w:tcW w:w="2689" w:type="dxa"/>
          </w:tcPr>
          <w:p w14:paraId="4767A77C" w14:textId="77777777" w:rsidR="003340C1" w:rsidRDefault="003340C1" w:rsidP="00204F1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6762" w:type="dxa"/>
          </w:tcPr>
          <w:p w14:paraId="6E911756" w14:textId="77777777" w:rsidR="003340C1" w:rsidRPr="007800B2" w:rsidRDefault="003340C1" w:rsidP="00204F13">
            <w:pPr>
              <w:pStyle w:val="Heading2"/>
              <w:outlineLvl w:val="1"/>
            </w:pPr>
          </w:p>
        </w:tc>
      </w:tr>
      <w:tr w:rsidR="003340C1" w14:paraId="5AB82B7A" w14:textId="77777777" w:rsidTr="003340C1">
        <w:tc>
          <w:tcPr>
            <w:tcW w:w="2689" w:type="dxa"/>
          </w:tcPr>
          <w:p w14:paraId="5FE166D2" w14:textId="77777777" w:rsidR="003340C1" w:rsidRDefault="003340C1" w:rsidP="00204F13">
            <w:pPr>
              <w:pStyle w:val="Heading2"/>
              <w:outlineLvl w:val="1"/>
              <w:rPr>
                <w:sz w:val="20"/>
              </w:rPr>
            </w:pPr>
            <w:r>
              <w:rPr>
                <w:sz w:val="20"/>
              </w:rPr>
              <w:t>If applicable – Building Society Roll Number</w:t>
            </w:r>
          </w:p>
        </w:tc>
        <w:tc>
          <w:tcPr>
            <w:tcW w:w="6762" w:type="dxa"/>
          </w:tcPr>
          <w:p w14:paraId="65326E23" w14:textId="77777777" w:rsidR="003340C1" w:rsidRPr="007800B2" w:rsidRDefault="003340C1" w:rsidP="00204F13">
            <w:pPr>
              <w:pStyle w:val="Heading2"/>
              <w:outlineLvl w:val="1"/>
            </w:pPr>
          </w:p>
        </w:tc>
      </w:tr>
    </w:tbl>
    <w:p w14:paraId="6668BD56" w14:textId="77777777" w:rsidR="003340C1" w:rsidRDefault="003340C1" w:rsidP="003340C1">
      <w:pPr>
        <w:spacing w:line="240" w:lineRule="auto"/>
        <w:rPr>
          <w:rFonts w:cs="Arial"/>
          <w:bCs/>
          <w:szCs w:val="26"/>
        </w:rPr>
      </w:pPr>
    </w:p>
    <w:p w14:paraId="0BA5A077" w14:textId="7936855A" w:rsidR="003340C1" w:rsidRPr="00FE4F08" w:rsidRDefault="003340C1" w:rsidP="003340C1">
      <w:pPr>
        <w:spacing w:line="240" w:lineRule="auto"/>
        <w:rPr>
          <w:rFonts w:cs="Arial"/>
          <w:b/>
          <w:sz w:val="22"/>
        </w:rPr>
      </w:pPr>
      <w:r w:rsidRPr="00B076C5">
        <w:rPr>
          <w:sz w:val="22"/>
        </w:rPr>
        <w:t xml:space="preserve">Payment will be made directly into your bank account.  </w:t>
      </w:r>
      <w:r w:rsidRPr="00B076C5">
        <w:rPr>
          <w:rFonts w:cs="Arial"/>
          <w:bCs/>
          <w:sz w:val="22"/>
        </w:rPr>
        <w:t>You will be emailed confirmation of the payment made</w:t>
      </w:r>
      <w:r w:rsidR="00B076C5">
        <w:rPr>
          <w:rFonts w:cs="Arial"/>
          <w:bCs/>
          <w:sz w:val="22"/>
        </w:rPr>
        <w:t>.</w:t>
      </w:r>
      <w:r w:rsidR="00687FA3" w:rsidRPr="00687FA3">
        <w:t xml:space="preserve"> </w:t>
      </w:r>
      <w:r w:rsidR="00687FA3" w:rsidRPr="00FE4F08">
        <w:rPr>
          <w:rFonts w:cs="Arial"/>
          <w:b/>
          <w:sz w:val="22"/>
        </w:rPr>
        <w:t>NB: U</w:t>
      </w:r>
      <w:r w:rsidR="00687FA3" w:rsidRPr="00FE4F08">
        <w:rPr>
          <w:rFonts w:cs="Arial"/>
          <w:b/>
          <w:sz w:val="22"/>
        </w:rPr>
        <w:t>K tax and social security is likely to be payable on any amounts received</w:t>
      </w:r>
      <w:r w:rsidR="00687FA3" w:rsidRPr="00FE4F08">
        <w:rPr>
          <w:rFonts w:cs="Arial"/>
          <w:b/>
          <w:sz w:val="22"/>
        </w:rPr>
        <w:t>.</w:t>
      </w:r>
    </w:p>
    <w:p w14:paraId="4A85BA52" w14:textId="77777777" w:rsidR="00D478D3" w:rsidRPr="00FE4F08" w:rsidRDefault="00D478D3" w:rsidP="00D478D3">
      <w:pPr>
        <w:rPr>
          <w:rFonts w:cs="Arial"/>
          <w:b/>
          <w:sz w:val="22"/>
          <w:szCs w:val="26"/>
        </w:rPr>
      </w:pPr>
    </w:p>
    <w:p w14:paraId="4EBA0400" w14:textId="18C90400" w:rsidR="00D478D3" w:rsidRPr="00D478D3" w:rsidRDefault="00D478D3" w:rsidP="00D478D3">
      <w:pPr>
        <w:rPr>
          <w:rFonts w:cs="Arial"/>
          <w:b/>
          <w:bCs/>
          <w:sz w:val="22"/>
          <w:szCs w:val="26"/>
        </w:rPr>
      </w:pPr>
      <w:r w:rsidRPr="00D478D3">
        <w:rPr>
          <w:b/>
          <w:color w:val="D2002E"/>
          <w:sz w:val="28"/>
        </w:rPr>
        <w:t>Declaration</w:t>
      </w:r>
    </w:p>
    <w:p w14:paraId="7FB46A2F" w14:textId="0E94A4A3" w:rsidR="005D6F43" w:rsidRDefault="00D478D3" w:rsidP="00AA47AB">
      <w:pPr>
        <w:rPr>
          <w:sz w:val="22"/>
        </w:rPr>
      </w:pPr>
      <w:r>
        <w:rPr>
          <w:sz w:val="22"/>
        </w:rPr>
        <w:t>I</w:t>
      </w:r>
      <w:r w:rsidR="005D6F43" w:rsidRPr="005D6F43">
        <w:rPr>
          <w:sz w:val="22"/>
        </w:rPr>
        <w:t xml:space="preserve"> confirm that the details provided are correct</w:t>
      </w:r>
      <w:r w:rsidR="005D6F43">
        <w:rPr>
          <w:sz w:val="22"/>
        </w:rPr>
        <w:t xml:space="preserve"> and that my claim is in accordance with the University of Reading </w:t>
      </w:r>
      <w:r>
        <w:rPr>
          <w:sz w:val="22"/>
        </w:rPr>
        <w:t>V</w:t>
      </w:r>
      <w:r w:rsidR="005D6F43" w:rsidRPr="005D6F43">
        <w:rPr>
          <w:sz w:val="22"/>
        </w:rPr>
        <w:t xml:space="preserve">isitor </w:t>
      </w:r>
      <w:r>
        <w:rPr>
          <w:sz w:val="22"/>
        </w:rPr>
        <w:t>P</w:t>
      </w:r>
      <w:r w:rsidR="005D6F43" w:rsidRPr="005D6F43">
        <w:rPr>
          <w:sz w:val="22"/>
        </w:rPr>
        <w:t xml:space="preserve">olicy and </w:t>
      </w:r>
      <w:r>
        <w:rPr>
          <w:sz w:val="22"/>
        </w:rPr>
        <w:t>G</w:t>
      </w:r>
      <w:r w:rsidR="005D6F43" w:rsidRPr="005D6F43">
        <w:rPr>
          <w:sz w:val="22"/>
        </w:rPr>
        <w:t>uidance</w:t>
      </w:r>
      <w:r w:rsidR="005D6F43">
        <w:rPr>
          <w:sz w:val="22"/>
        </w:rPr>
        <w:t>.</w:t>
      </w:r>
    </w:p>
    <w:p w14:paraId="475A8782" w14:textId="77777777" w:rsidR="005D6F43" w:rsidRPr="005D6F43" w:rsidRDefault="005D6F43" w:rsidP="00AA47AB">
      <w:pPr>
        <w:rPr>
          <w:sz w:val="22"/>
        </w:rPr>
      </w:pPr>
      <w:bookmarkStart w:id="4" w:name="_GoBack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061"/>
      </w:tblGrid>
      <w:tr w:rsidR="005D6F43" w14:paraId="560BCAC7" w14:textId="77777777" w:rsidTr="005D6F43">
        <w:tc>
          <w:tcPr>
            <w:tcW w:w="9451" w:type="dxa"/>
            <w:gridSpan w:val="2"/>
            <w:shd w:val="clear" w:color="auto" w:fill="000000" w:themeFill="text2"/>
          </w:tcPr>
          <w:p w14:paraId="770D5892" w14:textId="77777777" w:rsidR="005D6F43" w:rsidRPr="007800B2" w:rsidRDefault="005D6F43" w:rsidP="005D6F43">
            <w:pPr>
              <w:pStyle w:val="Heading2"/>
              <w:outlineLvl w:val="1"/>
            </w:pPr>
            <w:r>
              <w:t>CLAIMANT SIGNATURE</w:t>
            </w:r>
          </w:p>
        </w:tc>
      </w:tr>
      <w:tr w:rsidR="005D6F43" w14:paraId="1C3F4676" w14:textId="77777777" w:rsidTr="005D6F43">
        <w:tc>
          <w:tcPr>
            <w:tcW w:w="9451" w:type="dxa"/>
            <w:gridSpan w:val="2"/>
          </w:tcPr>
          <w:p w14:paraId="1D6F2A4F" w14:textId="77777777" w:rsidR="005D6F43" w:rsidRDefault="005D6F43" w:rsidP="005D6F43">
            <w:pPr>
              <w:pStyle w:val="Heading2"/>
              <w:outlineLvl w:val="1"/>
            </w:pPr>
          </w:p>
          <w:p w14:paraId="06F6EDE6" w14:textId="77777777" w:rsidR="005D6F43" w:rsidRDefault="005D6F43" w:rsidP="005D6F43">
            <w:pPr>
              <w:rPr>
                <w:lang w:eastAsia="en-US"/>
              </w:rPr>
            </w:pPr>
          </w:p>
          <w:p w14:paraId="4CB6CF65" w14:textId="004C376D" w:rsidR="00D478D3" w:rsidRPr="005D6F43" w:rsidRDefault="00D478D3" w:rsidP="005D6F43">
            <w:pPr>
              <w:rPr>
                <w:lang w:eastAsia="en-US"/>
              </w:rPr>
            </w:pPr>
          </w:p>
        </w:tc>
      </w:tr>
      <w:tr w:rsidR="00D478D3" w14:paraId="0101E121" w14:textId="19ABEF8D" w:rsidTr="00D478D3">
        <w:tc>
          <w:tcPr>
            <w:tcW w:w="4390" w:type="dxa"/>
            <w:shd w:val="clear" w:color="auto" w:fill="000000" w:themeFill="text2"/>
          </w:tcPr>
          <w:p w14:paraId="06FBB2AA" w14:textId="15247F22" w:rsidR="00D478D3" w:rsidRDefault="00D478D3" w:rsidP="005D6F43">
            <w:pPr>
              <w:pStyle w:val="Heading2"/>
              <w:outlineLvl w:val="1"/>
            </w:pPr>
            <w:r>
              <w:t>NAME</w:t>
            </w:r>
          </w:p>
        </w:tc>
        <w:tc>
          <w:tcPr>
            <w:tcW w:w="5061" w:type="dxa"/>
            <w:shd w:val="clear" w:color="auto" w:fill="000000" w:themeFill="text2"/>
          </w:tcPr>
          <w:p w14:paraId="7411A8E5" w14:textId="2A80BF4F" w:rsidR="00D478D3" w:rsidRDefault="00D478D3" w:rsidP="005D6F43">
            <w:pPr>
              <w:pStyle w:val="Heading2"/>
              <w:outlineLvl w:val="1"/>
            </w:pPr>
            <w:r>
              <w:t>DATE</w:t>
            </w:r>
          </w:p>
        </w:tc>
      </w:tr>
      <w:tr w:rsidR="00D478D3" w14:paraId="4D8B71B9" w14:textId="44828FA2" w:rsidTr="00D478D3">
        <w:tc>
          <w:tcPr>
            <w:tcW w:w="4390" w:type="dxa"/>
          </w:tcPr>
          <w:p w14:paraId="0C20C890" w14:textId="77777777" w:rsidR="00D478D3" w:rsidRDefault="00D478D3" w:rsidP="005D6F43">
            <w:pPr>
              <w:pStyle w:val="Heading2"/>
              <w:outlineLvl w:val="1"/>
            </w:pPr>
          </w:p>
          <w:p w14:paraId="09D86445" w14:textId="36AC540A" w:rsidR="004006CA" w:rsidRPr="004006CA" w:rsidRDefault="004006CA" w:rsidP="004006CA">
            <w:pPr>
              <w:rPr>
                <w:lang w:eastAsia="en-US"/>
              </w:rPr>
            </w:pPr>
          </w:p>
        </w:tc>
        <w:tc>
          <w:tcPr>
            <w:tcW w:w="5061" w:type="dxa"/>
          </w:tcPr>
          <w:p w14:paraId="5FCD023B" w14:textId="77777777" w:rsidR="00D478D3" w:rsidRDefault="00D478D3" w:rsidP="005D6F43">
            <w:pPr>
              <w:pStyle w:val="Heading2"/>
              <w:outlineLvl w:val="1"/>
            </w:pPr>
          </w:p>
        </w:tc>
      </w:tr>
    </w:tbl>
    <w:p w14:paraId="427EDE81" w14:textId="77777777" w:rsidR="005D6F43" w:rsidRDefault="005D6F43" w:rsidP="00AA47AB">
      <w:pPr>
        <w:rPr>
          <w:b/>
          <w:color w:val="D2002E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4961"/>
      </w:tblGrid>
      <w:tr w:rsidR="005D6F43" w14:paraId="3EDB474E" w14:textId="77777777" w:rsidTr="005D6F43">
        <w:tc>
          <w:tcPr>
            <w:tcW w:w="9451" w:type="dxa"/>
            <w:gridSpan w:val="2"/>
            <w:shd w:val="clear" w:color="auto" w:fill="000000" w:themeFill="text2"/>
          </w:tcPr>
          <w:p w14:paraId="182AD933" w14:textId="77777777" w:rsidR="005D6F43" w:rsidRPr="007800B2" w:rsidRDefault="005D6F43" w:rsidP="005D6F43">
            <w:pPr>
              <w:pStyle w:val="Heading2"/>
              <w:outlineLvl w:val="1"/>
            </w:pPr>
            <w:r>
              <w:t>HEAD OF SCHOOL/FUNCTION SIGNATURE</w:t>
            </w:r>
          </w:p>
        </w:tc>
      </w:tr>
      <w:tr w:rsidR="005D6F43" w14:paraId="7512DBCA" w14:textId="77777777" w:rsidTr="005D6F43">
        <w:tc>
          <w:tcPr>
            <w:tcW w:w="9451" w:type="dxa"/>
            <w:gridSpan w:val="2"/>
          </w:tcPr>
          <w:p w14:paraId="7D4B43A3" w14:textId="4A1144DB" w:rsidR="005D6F43" w:rsidRDefault="005D6F43" w:rsidP="005D6F43">
            <w:pPr>
              <w:pStyle w:val="Heading2"/>
              <w:outlineLvl w:val="1"/>
            </w:pPr>
          </w:p>
          <w:p w14:paraId="138B6589" w14:textId="77777777" w:rsidR="00D478D3" w:rsidRPr="00D478D3" w:rsidRDefault="00D478D3" w:rsidP="00D478D3">
            <w:pPr>
              <w:rPr>
                <w:lang w:eastAsia="en-US"/>
              </w:rPr>
            </w:pPr>
          </w:p>
          <w:p w14:paraId="4B6ECF48" w14:textId="623C9AB3" w:rsidR="005D6F43" w:rsidRPr="00B076C5" w:rsidRDefault="00B076C5" w:rsidP="00B076C5">
            <w:pPr>
              <w:jc w:val="right"/>
              <w:rPr>
                <w:b/>
                <w:bCs/>
                <w:lang w:eastAsia="en-US"/>
              </w:rPr>
            </w:pPr>
            <w:r w:rsidRPr="00B076C5">
              <w:rPr>
                <w:b/>
                <w:bCs/>
                <w:color w:val="FF0000"/>
                <w:lang w:eastAsia="en-US"/>
              </w:rPr>
              <w:t xml:space="preserve">NB: </w:t>
            </w:r>
            <w:r>
              <w:rPr>
                <w:b/>
                <w:bCs/>
                <w:color w:val="FF0000"/>
                <w:lang w:eastAsia="en-US"/>
              </w:rPr>
              <w:t xml:space="preserve">in signing, you are confirming the </w:t>
            </w:r>
            <w:r w:rsidRPr="00B076C5">
              <w:rPr>
                <w:b/>
                <w:bCs/>
                <w:color w:val="FF0000"/>
                <w:lang w:eastAsia="en-US"/>
              </w:rPr>
              <w:t>budget</w:t>
            </w:r>
            <w:r>
              <w:rPr>
                <w:b/>
                <w:bCs/>
                <w:color w:val="FF0000"/>
                <w:lang w:eastAsia="en-US"/>
              </w:rPr>
              <w:t xml:space="preserve"> is available </w:t>
            </w:r>
          </w:p>
        </w:tc>
      </w:tr>
      <w:tr w:rsidR="00D478D3" w14:paraId="78A3E04C" w14:textId="16E846D2" w:rsidTr="00D478D3">
        <w:tc>
          <w:tcPr>
            <w:tcW w:w="4490" w:type="dxa"/>
            <w:shd w:val="clear" w:color="auto" w:fill="000000" w:themeFill="text2"/>
          </w:tcPr>
          <w:p w14:paraId="242D4B06" w14:textId="47F5AA08" w:rsidR="00D478D3" w:rsidRDefault="00D478D3" w:rsidP="005D6F43">
            <w:pPr>
              <w:pStyle w:val="Heading2"/>
              <w:outlineLvl w:val="1"/>
            </w:pPr>
            <w:r>
              <w:t>NAME</w:t>
            </w:r>
          </w:p>
        </w:tc>
        <w:tc>
          <w:tcPr>
            <w:tcW w:w="4961" w:type="dxa"/>
            <w:shd w:val="clear" w:color="auto" w:fill="000000" w:themeFill="text2"/>
          </w:tcPr>
          <w:p w14:paraId="67F1A048" w14:textId="78C03207" w:rsidR="00D478D3" w:rsidRDefault="00D478D3" w:rsidP="005D6F43">
            <w:pPr>
              <w:pStyle w:val="Heading2"/>
              <w:outlineLvl w:val="1"/>
            </w:pPr>
            <w:r>
              <w:t>DATE</w:t>
            </w:r>
          </w:p>
        </w:tc>
      </w:tr>
      <w:tr w:rsidR="00D478D3" w14:paraId="7583AB90" w14:textId="66EBFC51" w:rsidTr="00D478D3">
        <w:tc>
          <w:tcPr>
            <w:tcW w:w="4490" w:type="dxa"/>
          </w:tcPr>
          <w:p w14:paraId="7CE47D31" w14:textId="77777777" w:rsidR="00D478D3" w:rsidRDefault="00D478D3" w:rsidP="005D6F43">
            <w:pPr>
              <w:pStyle w:val="Heading2"/>
              <w:outlineLvl w:val="1"/>
            </w:pPr>
          </w:p>
          <w:p w14:paraId="62D3E1A0" w14:textId="60BAE4B2" w:rsidR="004006CA" w:rsidRPr="004006CA" w:rsidRDefault="004006CA" w:rsidP="004006CA">
            <w:pPr>
              <w:rPr>
                <w:lang w:eastAsia="en-US"/>
              </w:rPr>
            </w:pPr>
          </w:p>
        </w:tc>
        <w:tc>
          <w:tcPr>
            <w:tcW w:w="4961" w:type="dxa"/>
          </w:tcPr>
          <w:p w14:paraId="063B99E7" w14:textId="77777777" w:rsidR="00D478D3" w:rsidRDefault="00D478D3" w:rsidP="005D6F43">
            <w:pPr>
              <w:pStyle w:val="Heading2"/>
              <w:outlineLvl w:val="1"/>
            </w:pPr>
          </w:p>
        </w:tc>
      </w:tr>
    </w:tbl>
    <w:p w14:paraId="6F86BE07" w14:textId="77777777" w:rsidR="005D6F43" w:rsidRPr="00E44473" w:rsidRDefault="005D6F43" w:rsidP="00AA47AB">
      <w:pPr>
        <w:rPr>
          <w:b/>
          <w:color w:val="D2002E"/>
          <w:sz w:val="22"/>
        </w:rPr>
      </w:pPr>
    </w:p>
    <w:p w14:paraId="1FE67099" w14:textId="77777777" w:rsidR="003E0DF4" w:rsidRPr="003E0DF4" w:rsidRDefault="003E0DF4" w:rsidP="003E0DF4">
      <w:pPr>
        <w:pStyle w:val="Heading2"/>
        <w:jc w:val="right"/>
        <w:rPr>
          <w:color w:val="D2002E"/>
        </w:rPr>
      </w:pPr>
      <w:bookmarkStart w:id="5" w:name="_Toc411949769"/>
      <w:bookmarkStart w:id="6" w:name="_Toc436315043"/>
      <w:bookmarkStart w:id="7" w:name="_Hlk2781840"/>
      <w:r w:rsidRPr="003E0DF4">
        <w:rPr>
          <w:color w:val="D2002E"/>
        </w:rPr>
        <w:t>*NB</w:t>
      </w:r>
    </w:p>
    <w:p w14:paraId="667A4F69" w14:textId="77777777" w:rsidR="003E0DF4" w:rsidRPr="003E0DF4" w:rsidRDefault="003E0DF4" w:rsidP="003E0DF4">
      <w:pPr>
        <w:pStyle w:val="Heading2"/>
        <w:jc w:val="right"/>
        <w:rPr>
          <w:color w:val="D2002E"/>
        </w:rPr>
      </w:pPr>
      <w:r w:rsidRPr="003E0DF4">
        <w:rPr>
          <w:color w:val="D2002E"/>
        </w:rPr>
        <w:t xml:space="preserve">Incomplete forms will not be processed </w:t>
      </w:r>
    </w:p>
    <w:p w14:paraId="7CCCE0C2" w14:textId="7D454C77" w:rsidR="003340C1" w:rsidRDefault="003E0DF4" w:rsidP="003E0DF4">
      <w:pPr>
        <w:pStyle w:val="Heading2"/>
        <w:jc w:val="right"/>
        <w:rPr>
          <w:color w:val="D2002E"/>
        </w:rPr>
      </w:pPr>
      <w:r w:rsidRPr="003E0DF4">
        <w:rPr>
          <w:color w:val="D2002E"/>
        </w:rPr>
        <w:t>This form should not be used for Students or Student visitors</w:t>
      </w:r>
    </w:p>
    <w:p w14:paraId="25B37E3C" w14:textId="77777777" w:rsidR="00D478D3" w:rsidRPr="00D478D3" w:rsidRDefault="00D478D3" w:rsidP="00D478D3">
      <w:pPr>
        <w:rPr>
          <w:lang w:eastAsia="en-US"/>
        </w:rPr>
      </w:pPr>
    </w:p>
    <w:p w14:paraId="14E47FB8" w14:textId="4F05FF14" w:rsidR="003340C1" w:rsidRDefault="003340C1" w:rsidP="007800B2">
      <w:pPr>
        <w:pStyle w:val="Heading2"/>
        <w:rPr>
          <w:color w:val="D2002E"/>
        </w:rPr>
      </w:pPr>
    </w:p>
    <w:p w14:paraId="34177909" w14:textId="038B0EC9" w:rsidR="00BB2AF2" w:rsidRDefault="00BB2AF2" w:rsidP="00BB2AF2">
      <w:pPr>
        <w:rPr>
          <w:lang w:eastAsia="en-US"/>
        </w:rPr>
      </w:pPr>
    </w:p>
    <w:p w14:paraId="08C2F78F" w14:textId="77777777" w:rsidR="00BB2AF2" w:rsidRPr="00BB2AF2" w:rsidRDefault="00BB2AF2" w:rsidP="00BB2AF2">
      <w:pPr>
        <w:rPr>
          <w:lang w:eastAsia="en-US"/>
        </w:rPr>
      </w:pPr>
    </w:p>
    <w:p w14:paraId="1F35173E" w14:textId="5AD76903" w:rsidR="00AA47AB" w:rsidRPr="00094221" w:rsidRDefault="00AA47AB" w:rsidP="007800B2">
      <w:pPr>
        <w:pStyle w:val="Heading2"/>
        <w:rPr>
          <w:color w:val="D2002E"/>
        </w:rPr>
      </w:pPr>
      <w:r w:rsidRPr="00094221">
        <w:rPr>
          <w:color w:val="D2002E"/>
        </w:rPr>
        <w:t>Version control</w:t>
      </w:r>
      <w:bookmarkEnd w:id="5"/>
      <w:bookmarkEnd w:id="6"/>
    </w:p>
    <w:tbl>
      <w:tblPr>
        <w:tblStyle w:val="UoRTable"/>
        <w:tblW w:w="0" w:type="auto"/>
        <w:tblLook w:val="04A0" w:firstRow="1" w:lastRow="0" w:firstColumn="1" w:lastColumn="0" w:noHBand="0" w:noVBand="1"/>
      </w:tblPr>
      <w:tblGrid>
        <w:gridCol w:w="1382"/>
        <w:gridCol w:w="1545"/>
        <w:gridCol w:w="2241"/>
        <w:gridCol w:w="2105"/>
        <w:gridCol w:w="2195"/>
      </w:tblGrid>
      <w:tr w:rsidR="00AA47AB" w14:paraId="69BB5912" w14:textId="77777777" w:rsidTr="00094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bookmarkEnd w:id="7"/>
          <w:p w14:paraId="52C97360" w14:textId="77777777" w:rsidR="00AA47AB" w:rsidRPr="001D6404" w:rsidRDefault="00AA47AB" w:rsidP="006E523C">
            <w:pPr>
              <w:spacing w:before="0" w:line="240" w:lineRule="auto"/>
              <w:rPr>
                <w:b w:val="0"/>
                <w:caps w:val="0"/>
              </w:rPr>
            </w:pPr>
            <w:r w:rsidRPr="001D6404">
              <w:t xml:space="preserve">Version </w:t>
            </w:r>
          </w:p>
        </w:tc>
        <w:tc>
          <w:tcPr>
            <w:tcW w:w="1545" w:type="dxa"/>
          </w:tcPr>
          <w:p w14:paraId="155BF927" w14:textId="77777777" w:rsidR="00AA47AB" w:rsidRPr="001D6404" w:rsidRDefault="00AA47AB" w:rsidP="006E523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</w:rPr>
            </w:pPr>
            <w:r w:rsidRPr="001D6404">
              <w:t>Keeper</w:t>
            </w:r>
          </w:p>
        </w:tc>
        <w:tc>
          <w:tcPr>
            <w:tcW w:w="2241" w:type="dxa"/>
          </w:tcPr>
          <w:p w14:paraId="04720764" w14:textId="77777777" w:rsidR="00AA47AB" w:rsidRPr="001D6404" w:rsidRDefault="00AA47AB" w:rsidP="006E523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</w:rPr>
            </w:pPr>
            <w:r w:rsidRPr="001D6404">
              <w:t>Reviewed</w:t>
            </w:r>
          </w:p>
        </w:tc>
        <w:tc>
          <w:tcPr>
            <w:tcW w:w="2105" w:type="dxa"/>
          </w:tcPr>
          <w:p w14:paraId="25923FFA" w14:textId="77777777" w:rsidR="00AA47AB" w:rsidRPr="001D6404" w:rsidRDefault="00AA47AB" w:rsidP="006E523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</w:rPr>
            </w:pPr>
            <w:r w:rsidRPr="001D6404">
              <w:t>Approved by</w:t>
            </w:r>
          </w:p>
        </w:tc>
        <w:tc>
          <w:tcPr>
            <w:tcW w:w="2195" w:type="dxa"/>
          </w:tcPr>
          <w:p w14:paraId="76AD1995" w14:textId="77777777" w:rsidR="00AA47AB" w:rsidRPr="001D6404" w:rsidRDefault="00AA47AB" w:rsidP="006E523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</w:rPr>
            </w:pPr>
            <w:r w:rsidRPr="001D6404">
              <w:t>Approval date</w:t>
            </w:r>
          </w:p>
        </w:tc>
      </w:tr>
      <w:tr w:rsidR="00AA47AB" w14:paraId="645A6FBB" w14:textId="77777777" w:rsidTr="00094221">
        <w:tblPrEx>
          <w:tblCellMar>
            <w:top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5354EFC3" w14:textId="77777777" w:rsidR="00AA47AB" w:rsidRPr="001D6404" w:rsidRDefault="00094221" w:rsidP="006E523C">
            <w:pPr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1.0</w:t>
            </w:r>
          </w:p>
        </w:tc>
        <w:tc>
          <w:tcPr>
            <w:tcW w:w="1545" w:type="dxa"/>
          </w:tcPr>
          <w:p w14:paraId="7C7EFF14" w14:textId="77777777" w:rsidR="00AA47AB" w:rsidRPr="0034403E" w:rsidRDefault="00094221" w:rsidP="006E523C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</w:t>
            </w:r>
          </w:p>
        </w:tc>
        <w:tc>
          <w:tcPr>
            <w:tcW w:w="2241" w:type="dxa"/>
          </w:tcPr>
          <w:p w14:paraId="2F0C8A0B" w14:textId="62671E15" w:rsidR="00AA47AB" w:rsidRPr="0034403E" w:rsidRDefault="00867DF2" w:rsidP="006E523C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2019</w:t>
            </w:r>
          </w:p>
        </w:tc>
        <w:tc>
          <w:tcPr>
            <w:tcW w:w="2105" w:type="dxa"/>
          </w:tcPr>
          <w:p w14:paraId="0F189181" w14:textId="0F128724" w:rsidR="00AA47AB" w:rsidRPr="0034403E" w:rsidRDefault="00B47F74" w:rsidP="006E523C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 HR</w:t>
            </w:r>
          </w:p>
        </w:tc>
        <w:tc>
          <w:tcPr>
            <w:tcW w:w="2195" w:type="dxa"/>
          </w:tcPr>
          <w:p w14:paraId="3C92BC9C" w14:textId="23BAAF11" w:rsidR="00AA47AB" w:rsidRPr="0034403E" w:rsidRDefault="00B47F74" w:rsidP="006E523C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 2019</w:t>
            </w:r>
          </w:p>
        </w:tc>
      </w:tr>
    </w:tbl>
    <w:p w14:paraId="1C61F698" w14:textId="77777777" w:rsidR="00542315" w:rsidRDefault="00542315"/>
    <w:sectPr w:rsidR="00542315" w:rsidSect="00FA126E">
      <w:footerReference w:type="default" r:id="rId9"/>
      <w:headerReference w:type="first" r:id="rId10"/>
      <w:footerReference w:type="first" r:id="rId11"/>
      <w:pgSz w:w="11906" w:h="16840"/>
      <w:pgMar w:top="1134" w:right="73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06680" w14:textId="77777777" w:rsidR="005D6F43" w:rsidRDefault="005D6F43">
      <w:pPr>
        <w:spacing w:before="0" w:line="240" w:lineRule="auto"/>
      </w:pPr>
      <w:r>
        <w:separator/>
      </w:r>
    </w:p>
  </w:endnote>
  <w:endnote w:type="continuationSeparator" w:id="0">
    <w:p w14:paraId="1BB4F97E" w14:textId="77777777" w:rsidR="005D6F43" w:rsidRDefault="005D6F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libri"/>
    <w:charset w:val="00"/>
    <w:family w:val="swiss"/>
    <w:pitch w:val="variable"/>
    <w:sig w:usb0="A00002EF" w:usb1="5000205B" w:usb2="00000008" w:usb3="00000000" w:csb0="0000009F" w:csb1="00000000"/>
    <w:embedRegular r:id="rId1" w:fontKey="{4FE1038C-5640-43DE-9A8E-F6A4AA2D9D54}"/>
    <w:embedBold r:id="rId2" w:fontKey="{F62BE5A6-BE51-44A0-884F-541EECAE0D7A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D653A88F-589B-405C-87A8-217898627265}"/>
  </w:font>
  <w:font w:name="Effra Light">
    <w:altName w:val="Calibri"/>
    <w:charset w:val="00"/>
    <w:family w:val="swiss"/>
    <w:pitch w:val="variable"/>
    <w:sig w:usb0="A00002EF" w:usb1="5000205B" w:usb2="00000008" w:usb3="00000000" w:csb0="0000009F" w:csb1="00000000"/>
    <w:embedRegular r:id="rId4" w:fontKey="{1C3AD7AF-4E07-4778-AEFD-1E660F658C4B}"/>
  </w:font>
  <w:font w:name="Effra Bold">
    <w:altName w:val="Cambria"/>
    <w:charset w:val="00"/>
    <w:family w:val="swiss"/>
    <w:pitch w:val="variable"/>
    <w:embedRegular r:id="rId5" w:fontKey="{312B0B71-A040-4B48-9C7E-62B7780A314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1C8B" w14:textId="370E0EF7" w:rsidR="005D6F43" w:rsidRPr="000F7D30" w:rsidRDefault="005D6F43" w:rsidP="007221AE">
    <w:pPr>
      <w:pStyle w:val="Header"/>
      <w:rPr>
        <w:b/>
      </w:rPr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687FA3">
      <w:rPr>
        <w:noProof/>
      </w:rPr>
      <w:t>2019</w:t>
    </w:r>
    <w:r>
      <w:fldChar w:fldCharType="end"/>
    </w:r>
    <w:r>
      <w:tab/>
    </w:r>
    <w:r>
      <w:fldChar w:fldCharType="begin"/>
    </w:r>
    <w:r>
      <w:instrText xml:space="preserve"> DATE  \@ "dddd d MMMM yyyy" </w:instrText>
    </w:r>
    <w:r>
      <w:fldChar w:fldCharType="separate"/>
    </w:r>
    <w:r w:rsidR="00687FA3">
      <w:rPr>
        <w:noProof/>
      </w:rPr>
      <w:t>Friday 4 October 2019</w:t>
    </w:r>
    <w:r>
      <w:fldChar w:fldCharType="end"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>
      <w:rPr>
        <w:b/>
        <w:noProof/>
      </w:rPr>
      <w:t>3</w:t>
    </w:r>
    <w:r w:rsidRPr="007A681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8FD2D" w14:textId="2FFEF1A1" w:rsidR="005D6F43" w:rsidRPr="006940AE" w:rsidRDefault="005D6F43" w:rsidP="007221AE">
    <w:pPr>
      <w:pStyle w:val="Header"/>
      <w:rPr>
        <w:b/>
      </w:rPr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687FA3">
      <w:rPr>
        <w:noProof/>
      </w:rPr>
      <w:t>2019</w:t>
    </w:r>
    <w:r>
      <w:fldChar w:fldCharType="end"/>
    </w:r>
    <w:r>
      <w:tab/>
    </w:r>
    <w:r>
      <w:fldChar w:fldCharType="begin"/>
    </w:r>
    <w:r>
      <w:instrText xml:space="preserve"> DATE  \@ "dddd d MMMM yyyy" </w:instrText>
    </w:r>
    <w:r>
      <w:fldChar w:fldCharType="separate"/>
    </w:r>
    <w:r w:rsidR="00687FA3">
      <w:rPr>
        <w:noProof/>
      </w:rPr>
      <w:t>Friday 4 October 2019</w:t>
    </w:r>
    <w:r>
      <w:fldChar w:fldCharType="end"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>
      <w:rPr>
        <w:b/>
        <w:noProof/>
      </w:rPr>
      <w:t>1</w:t>
    </w:r>
    <w:r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F3D6F" w14:textId="77777777" w:rsidR="005D6F43" w:rsidRDefault="005D6F43">
      <w:pPr>
        <w:spacing w:before="0" w:line="240" w:lineRule="auto"/>
      </w:pPr>
      <w:r>
        <w:separator/>
      </w:r>
    </w:p>
  </w:footnote>
  <w:footnote w:type="continuationSeparator" w:id="0">
    <w:p w14:paraId="3AE51665" w14:textId="77777777" w:rsidR="005D6F43" w:rsidRDefault="005D6F4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37A9B" w14:textId="77777777" w:rsidR="005D6F43" w:rsidRDefault="005D6F43" w:rsidP="007221AE">
    <w:pPr>
      <w:pStyle w:val="Header"/>
    </w:pPr>
  </w:p>
  <w:p w14:paraId="5BC382FE" w14:textId="77777777" w:rsidR="005D6F43" w:rsidRDefault="005D6F43" w:rsidP="007221AE">
    <w:pPr>
      <w:pStyle w:val="Header"/>
    </w:pPr>
  </w:p>
  <w:p w14:paraId="76853FAF" w14:textId="77777777" w:rsidR="005D6F43" w:rsidRDefault="005D6F43" w:rsidP="007221AE">
    <w:pPr>
      <w:pStyle w:val="Header"/>
    </w:pPr>
  </w:p>
  <w:p w14:paraId="70E90E9D" w14:textId="77777777" w:rsidR="005D6F43" w:rsidRDefault="005D6F43" w:rsidP="007221AE">
    <w:pPr>
      <w:pStyle w:val="Header"/>
    </w:pPr>
  </w:p>
  <w:p w14:paraId="37E2888F" w14:textId="77777777" w:rsidR="005D6F43" w:rsidRDefault="005D6F43" w:rsidP="007221AE">
    <w:pPr>
      <w:pStyle w:val="Header"/>
    </w:pPr>
  </w:p>
  <w:p w14:paraId="089DA29B" w14:textId="77777777" w:rsidR="005D6F43" w:rsidRDefault="005D6F43" w:rsidP="00722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15"/>
    <w:rsid w:val="000215FE"/>
    <w:rsid w:val="00094221"/>
    <w:rsid w:val="000D6421"/>
    <w:rsid w:val="000E1538"/>
    <w:rsid w:val="000F7D30"/>
    <w:rsid w:val="001C30E9"/>
    <w:rsid w:val="00220BD0"/>
    <w:rsid w:val="0026274C"/>
    <w:rsid w:val="002F286A"/>
    <w:rsid w:val="00303FA9"/>
    <w:rsid w:val="003340C1"/>
    <w:rsid w:val="00352B51"/>
    <w:rsid w:val="003A2978"/>
    <w:rsid w:val="003E0DF4"/>
    <w:rsid w:val="004006CA"/>
    <w:rsid w:val="004865B8"/>
    <w:rsid w:val="004A061C"/>
    <w:rsid w:val="004B392F"/>
    <w:rsid w:val="004C2048"/>
    <w:rsid w:val="00542315"/>
    <w:rsid w:val="00557173"/>
    <w:rsid w:val="005D6C5D"/>
    <w:rsid w:val="005D6F43"/>
    <w:rsid w:val="00687FA3"/>
    <w:rsid w:val="006940AE"/>
    <w:rsid w:val="0069429E"/>
    <w:rsid w:val="006E444B"/>
    <w:rsid w:val="006E523C"/>
    <w:rsid w:val="007221AE"/>
    <w:rsid w:val="00743D80"/>
    <w:rsid w:val="007800B2"/>
    <w:rsid w:val="0080422D"/>
    <w:rsid w:val="008177CD"/>
    <w:rsid w:val="00841B35"/>
    <w:rsid w:val="00867DF2"/>
    <w:rsid w:val="00890608"/>
    <w:rsid w:val="00894532"/>
    <w:rsid w:val="00897F24"/>
    <w:rsid w:val="0096272A"/>
    <w:rsid w:val="009B002C"/>
    <w:rsid w:val="009D1303"/>
    <w:rsid w:val="00A15DDE"/>
    <w:rsid w:val="00A77F9B"/>
    <w:rsid w:val="00AA47AB"/>
    <w:rsid w:val="00B076C5"/>
    <w:rsid w:val="00B47F74"/>
    <w:rsid w:val="00B815DF"/>
    <w:rsid w:val="00BA4E1A"/>
    <w:rsid w:val="00BB2AF2"/>
    <w:rsid w:val="00C03592"/>
    <w:rsid w:val="00C5095F"/>
    <w:rsid w:val="00CA3E0E"/>
    <w:rsid w:val="00CA610D"/>
    <w:rsid w:val="00CB1F12"/>
    <w:rsid w:val="00CB3EBD"/>
    <w:rsid w:val="00D06F27"/>
    <w:rsid w:val="00D14242"/>
    <w:rsid w:val="00D478D3"/>
    <w:rsid w:val="00D53C70"/>
    <w:rsid w:val="00D946F5"/>
    <w:rsid w:val="00DF058D"/>
    <w:rsid w:val="00E44473"/>
    <w:rsid w:val="00F33D1E"/>
    <w:rsid w:val="00FA126E"/>
    <w:rsid w:val="00FC3551"/>
    <w:rsid w:val="00FD07F5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36E0B7B"/>
  <w15:docId w15:val="{CF6759F1-97C3-4945-9491-E18CD986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6F43"/>
    <w:pPr>
      <w:spacing w:before="120" w:after="0" w:line="280" w:lineRule="exact"/>
    </w:pPr>
    <w:rPr>
      <w:rFonts w:ascii="Arial" w:eastAsia="Times New Roman" w:hAnsi="Arial" w:cs="Times New Roman"/>
      <w:sz w:val="20"/>
      <w:lang w:eastAsia="en-GB"/>
    </w:rPr>
  </w:style>
  <w:style w:type="paragraph" w:styleId="Heading1">
    <w:name w:val="heading 1"/>
    <w:next w:val="Normal"/>
    <w:link w:val="Heading1Char"/>
    <w:autoRedefine/>
    <w:qFormat/>
    <w:rsid w:val="006E523C"/>
    <w:pPr>
      <w:keepNext/>
      <w:keepLines/>
      <w:spacing w:before="480" w:after="60" w:line="211" w:lineRule="auto"/>
      <w:outlineLvl w:val="0"/>
    </w:pPr>
    <w:rPr>
      <w:rFonts w:ascii="Arial" w:eastAsia="Times New Roman" w:hAnsi="Arial" w:cs="Times New Roman"/>
      <w:sz w:val="20"/>
      <w:lang w:eastAsia="en-GB"/>
    </w:rPr>
  </w:style>
  <w:style w:type="paragraph" w:styleId="Heading2">
    <w:name w:val="heading 2"/>
    <w:next w:val="Normal"/>
    <w:link w:val="Heading2Char"/>
    <w:autoRedefine/>
    <w:qFormat/>
    <w:rsid w:val="007800B2"/>
    <w:pPr>
      <w:spacing w:after="60" w:line="360" w:lineRule="exact"/>
      <w:outlineLvl w:val="1"/>
    </w:pPr>
    <w:rPr>
      <w:rFonts w:ascii="Arial" w:eastAsia="Times New Roman" w:hAnsi="Arial" w:cs="Arial"/>
      <w:b/>
      <w:iCs/>
      <w:kern w:val="32"/>
      <w:szCs w:val="28"/>
    </w:rPr>
  </w:style>
  <w:style w:type="paragraph" w:styleId="Heading3">
    <w:name w:val="heading 3"/>
    <w:next w:val="Normal"/>
    <w:link w:val="Heading3Char"/>
    <w:autoRedefine/>
    <w:qFormat/>
    <w:rsid w:val="005D6C5D"/>
    <w:pPr>
      <w:keepNext/>
      <w:spacing w:before="360" w:after="0" w:line="280" w:lineRule="exact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D6C5D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9D002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D6C5D"/>
    <w:pPr>
      <w:keepNext/>
      <w:keepLines/>
      <w:spacing w:before="40"/>
      <w:outlineLvl w:val="4"/>
    </w:pPr>
    <w:rPr>
      <w:rFonts w:eastAsiaTheme="majorEastAsia" w:cstheme="majorBidi"/>
      <w:color w:val="9D0021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D6C5D"/>
    <w:pPr>
      <w:keepNext/>
      <w:keepLines/>
      <w:spacing w:before="40"/>
      <w:outlineLvl w:val="5"/>
    </w:pPr>
    <w:rPr>
      <w:rFonts w:eastAsiaTheme="majorEastAsia" w:cstheme="majorBidi"/>
      <w:b/>
      <w:color w:val="680016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5D6C5D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680016" w:themeColor="accent1" w:themeShade="7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5D6C5D"/>
    <w:pPr>
      <w:keepNext/>
      <w:keepLines/>
      <w:spacing w:before="40"/>
      <w:outlineLvl w:val="7"/>
    </w:pPr>
    <w:rPr>
      <w:rFonts w:eastAsiaTheme="majorEastAsia" w:cstheme="majorBidi"/>
      <w:color w:val="686C75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5D6C5D"/>
    <w:pPr>
      <w:keepNext/>
      <w:keepLines/>
      <w:spacing w:before="40"/>
      <w:outlineLvl w:val="8"/>
    </w:pPr>
    <w:rPr>
      <w:rFonts w:eastAsiaTheme="majorEastAsia" w:cstheme="majorBidi"/>
      <w:b/>
      <w:i/>
      <w:iCs/>
      <w:color w:val="686C75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23C"/>
    <w:rPr>
      <w:rFonts w:ascii="Arial" w:eastAsia="Times New Roman" w:hAnsi="Arial" w:cs="Times New Roman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7800B2"/>
    <w:rPr>
      <w:rFonts w:ascii="Arial" w:eastAsia="Times New Roman" w:hAnsi="Arial" w:cs="Arial"/>
      <w:b/>
      <w:iCs/>
      <w:kern w:val="32"/>
      <w:szCs w:val="28"/>
    </w:rPr>
  </w:style>
  <w:style w:type="character" w:customStyle="1" w:styleId="Heading3Char">
    <w:name w:val="Heading 3 Char"/>
    <w:basedOn w:val="DefaultParagraphFont"/>
    <w:link w:val="Heading3"/>
    <w:rsid w:val="005D6C5D"/>
    <w:rPr>
      <w:rFonts w:ascii="Arial" w:eastAsia="Times New Roman" w:hAnsi="Arial" w:cs="Arial"/>
      <w:b/>
      <w:bCs/>
      <w:szCs w:val="26"/>
    </w:rPr>
  </w:style>
  <w:style w:type="paragraph" w:styleId="Header">
    <w:name w:val="header"/>
    <w:aliases w:val="Rdg Header"/>
    <w:link w:val="HeaderChar"/>
    <w:autoRedefine/>
    <w:rsid w:val="007221AE"/>
    <w:pPr>
      <w:tabs>
        <w:tab w:val="right" w:pos="8505"/>
        <w:tab w:val="right" w:pos="9356"/>
      </w:tabs>
      <w:spacing w:after="0" w:line="28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7221AE"/>
    <w:rPr>
      <w:rFonts w:ascii="Arial" w:eastAsia="Times New Roman" w:hAnsi="Arial" w:cs="Times New Roman"/>
      <w:sz w:val="16"/>
      <w:szCs w:val="24"/>
    </w:rPr>
  </w:style>
  <w:style w:type="paragraph" w:customStyle="1" w:styleId="UoRTitle">
    <w:name w:val="UoR Title"/>
    <w:next w:val="Normal"/>
    <w:autoRedefine/>
    <w:rsid w:val="006E523C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ascii="Arial" w:eastAsia="Times New Roman" w:hAnsi="Arial" w:cs="Times New Roman"/>
      <w:b/>
      <w:caps/>
      <w:noProof/>
      <w:color w:val="D2002E" w:themeColor="accent1"/>
      <w:sz w:val="56"/>
      <w:szCs w:val="40"/>
      <w:lang w:val="en-US"/>
    </w:rPr>
  </w:style>
  <w:style w:type="paragraph" w:customStyle="1" w:styleId="UoRSubtitle">
    <w:name w:val="UoR Subtitle"/>
    <w:basedOn w:val="UoRTitle"/>
    <w:autoRedefine/>
    <w:rsid w:val="005D6C5D"/>
    <w:rPr>
      <w:caps w:val="0"/>
      <w:color w:val="50535A" w:themeColor="text1"/>
      <w:sz w:val="36"/>
    </w:rPr>
  </w:style>
  <w:style w:type="paragraph" w:customStyle="1" w:styleId="UoRContentslist">
    <w:name w:val="UoR Contents list"/>
    <w:autoRedefine/>
    <w:rsid w:val="005D6C5D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Arial" w:eastAsia="Times New Roman" w:hAnsi="Arial" w:cs="Times New Roman"/>
      <w:szCs w:val="24"/>
      <w:lang w:val="en-US"/>
    </w:rPr>
  </w:style>
  <w:style w:type="paragraph" w:customStyle="1" w:styleId="UoRContentsHeader">
    <w:name w:val="UoR Contents Header"/>
    <w:basedOn w:val="UoRContentslist"/>
    <w:rsid w:val="005D6C5D"/>
    <w:pPr>
      <w:spacing w:before="720" w:after="180" w:line="360" w:lineRule="exact"/>
    </w:pPr>
    <w:rPr>
      <w:b/>
      <w:caps/>
      <w:sz w:val="32"/>
    </w:rPr>
  </w:style>
  <w:style w:type="paragraph" w:customStyle="1" w:styleId="UoRIntroduction">
    <w:name w:val="UoR Introduction"/>
    <w:basedOn w:val="Normal"/>
    <w:autoRedefine/>
    <w:rsid w:val="005D6C5D"/>
    <w:pPr>
      <w:spacing w:after="60"/>
    </w:pPr>
    <w:rPr>
      <w:b/>
      <w:sz w:val="22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autoRedefine/>
    <w:rsid w:val="005D6C5D"/>
    <w:pPr>
      <w:spacing w:after="0" w:line="300" w:lineRule="exact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UoRContentsHeader2">
    <w:name w:val="UoR Contents Header 2"/>
    <w:basedOn w:val="UoRContentslist"/>
    <w:autoRedefine/>
    <w:rsid w:val="005D6C5D"/>
    <w:pPr>
      <w:spacing w:before="180"/>
    </w:pPr>
    <w:rPr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815DF"/>
    <w:pPr>
      <w:spacing w:after="0" w:line="276" w:lineRule="auto"/>
      <w:outlineLvl w:val="9"/>
    </w:pPr>
    <w:rPr>
      <w:rFonts w:eastAsiaTheme="majorEastAsia" w:cstheme="majorBidi"/>
      <w:caps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D2002E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D2002E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D2002E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Effra" w:hAnsi="Effra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" w:hAnsi="Effra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5D6C5D"/>
    <w:rPr>
      <w:rFonts w:ascii="Arial" w:eastAsiaTheme="majorEastAsia" w:hAnsi="Arial" w:cstheme="majorBidi"/>
      <w:b/>
      <w:i/>
      <w:iCs/>
      <w:color w:val="9D0021" w:themeColor="accent1" w:themeShade="BF"/>
      <w:sz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D6C5D"/>
    <w:rPr>
      <w:rFonts w:ascii="Arial" w:eastAsiaTheme="majorEastAsia" w:hAnsi="Arial" w:cstheme="majorBidi"/>
      <w:color w:val="9D0021" w:themeColor="accent1" w:themeShade="BF"/>
      <w:sz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D6C5D"/>
    <w:rPr>
      <w:rFonts w:ascii="Arial" w:eastAsiaTheme="majorEastAsia" w:hAnsi="Arial" w:cstheme="majorBidi"/>
      <w:b/>
      <w:color w:val="680016" w:themeColor="accent1" w:themeShade="7F"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5D6C5D"/>
    <w:rPr>
      <w:rFonts w:ascii="Arial" w:eastAsiaTheme="majorEastAsia" w:hAnsi="Arial" w:cstheme="majorBidi"/>
      <w:b/>
      <w:i/>
      <w:iCs/>
      <w:color w:val="680016" w:themeColor="accent1" w:themeShade="7F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5D6C5D"/>
    <w:rPr>
      <w:rFonts w:ascii="Arial" w:eastAsiaTheme="majorEastAsia" w:hAnsi="Arial" w:cstheme="majorBidi"/>
      <w:color w:val="686C75" w:themeColor="text1" w:themeTint="D8"/>
      <w:sz w:val="20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5D6C5D"/>
    <w:rPr>
      <w:rFonts w:ascii="Arial" w:eastAsiaTheme="majorEastAsia" w:hAnsi="Arial" w:cstheme="majorBidi"/>
      <w:b/>
      <w:i/>
      <w:iCs/>
      <w:color w:val="686C75" w:themeColor="text1" w:themeTint="D8"/>
      <w:sz w:val="20"/>
      <w:szCs w:val="21"/>
      <w:lang w:eastAsia="en-GB"/>
    </w:rPr>
  </w:style>
  <w:style w:type="table" w:styleId="TableGrid">
    <w:name w:val="Table Grid"/>
    <w:basedOn w:val="TableNormal"/>
    <w:uiPriority w:val="59"/>
    <w:rsid w:val="0078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D2002E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D2002E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D0CA-8256-4016-9396-DA2064ED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creator>UoR Staff member</dc:creator>
  <cp:lastModifiedBy>Ellie Sowten</cp:lastModifiedBy>
  <cp:revision>22</cp:revision>
  <cp:lastPrinted>2015-03-06T10:51:00Z</cp:lastPrinted>
  <dcterms:created xsi:type="dcterms:W3CDTF">2019-03-06T16:16:00Z</dcterms:created>
  <dcterms:modified xsi:type="dcterms:W3CDTF">2019-10-04T11:15:00Z</dcterms:modified>
</cp:coreProperties>
</file>